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050" w:rsidRPr="00C001F1" w:rsidRDefault="00727488" w:rsidP="00727488">
      <w:pPr>
        <w:bidi/>
        <w:jc w:val="both"/>
        <w:rPr>
          <w:rFonts w:cs="B Lotus"/>
          <w:b/>
          <w:bCs/>
          <w:sz w:val="26"/>
          <w:szCs w:val="26"/>
          <w:u w:val="single"/>
          <w:rtl/>
          <w:lang w:bidi="fa-IR"/>
        </w:rPr>
      </w:pPr>
      <w:r w:rsidRPr="00C001F1">
        <w:rPr>
          <w:rFonts w:cs="B Lotus" w:hint="cs"/>
          <w:b/>
          <w:bCs/>
          <w:sz w:val="26"/>
          <w:szCs w:val="26"/>
          <w:u w:val="single"/>
          <w:rtl/>
          <w:lang w:bidi="fa-IR"/>
        </w:rPr>
        <w:t xml:space="preserve">محقق محترم، لطفا </w:t>
      </w:r>
      <w:r w:rsidR="00C96050" w:rsidRPr="00C001F1">
        <w:rPr>
          <w:rFonts w:cs="B Lotus" w:hint="cs"/>
          <w:b/>
          <w:bCs/>
          <w:sz w:val="26"/>
          <w:szCs w:val="26"/>
          <w:u w:val="single"/>
          <w:rtl/>
          <w:lang w:bidi="fa-IR"/>
        </w:rPr>
        <w:t>موارد زیر در تکمیل فرم رضایت آگاهانه مد نظر قرار گیرد:</w:t>
      </w:r>
    </w:p>
    <w:p w:rsidR="00B25F63" w:rsidRPr="000724DE" w:rsidRDefault="00B25F63" w:rsidP="00B25F63">
      <w:pPr>
        <w:pStyle w:val="ListParagraph"/>
        <w:numPr>
          <w:ilvl w:val="0"/>
          <w:numId w:val="1"/>
        </w:numPr>
        <w:bidi/>
        <w:jc w:val="both"/>
        <w:rPr>
          <w:rFonts w:cs="B Lotus"/>
          <w:sz w:val="26"/>
          <w:szCs w:val="26"/>
          <w:rtl/>
          <w:lang w:bidi="fa-IR"/>
        </w:rPr>
      </w:pPr>
      <w:r w:rsidRPr="000724DE">
        <w:rPr>
          <w:rFonts w:cs="B Lotus" w:hint="cs"/>
          <w:sz w:val="26"/>
          <w:szCs w:val="26"/>
          <w:rtl/>
          <w:lang w:bidi="fa-IR"/>
        </w:rPr>
        <w:t>واحد اجرا کننده طرح به طور دقیق ذکر شود.</w:t>
      </w:r>
    </w:p>
    <w:p w:rsidR="00C96050" w:rsidRPr="000724DE" w:rsidRDefault="00C96050" w:rsidP="00B25F63">
      <w:pPr>
        <w:numPr>
          <w:ilvl w:val="0"/>
          <w:numId w:val="1"/>
        </w:numPr>
        <w:bidi/>
        <w:jc w:val="both"/>
        <w:rPr>
          <w:rFonts w:cs="B Lotus"/>
          <w:sz w:val="26"/>
          <w:szCs w:val="26"/>
          <w:lang w:bidi="fa-IR"/>
        </w:rPr>
      </w:pPr>
      <w:r w:rsidRPr="000724DE">
        <w:rPr>
          <w:rFonts w:cs="B Lotus" w:hint="cs"/>
          <w:sz w:val="26"/>
          <w:szCs w:val="26"/>
          <w:rtl/>
          <w:lang w:bidi="fa-IR"/>
        </w:rPr>
        <w:t xml:space="preserve">در صورتی که فرد مخاطب خود سوژه تحقیق نیست و پژوهش قرار است روی فردی تحت سرپرستی وی درخواست شود (بعنوان مثال کودک یا .....) فرم </w:t>
      </w:r>
      <w:r w:rsidR="00727488" w:rsidRPr="000724DE">
        <w:rPr>
          <w:rFonts w:cs="B Lotus" w:hint="cs"/>
          <w:sz w:val="26"/>
          <w:szCs w:val="26"/>
          <w:rtl/>
          <w:lang w:bidi="fa-IR"/>
        </w:rPr>
        <w:t>رضایت نامه به اسم سرپرست/ولی بیمار</w:t>
      </w:r>
      <w:r w:rsidRPr="000724DE">
        <w:rPr>
          <w:rFonts w:cs="B Lotus" w:hint="cs"/>
          <w:sz w:val="26"/>
          <w:szCs w:val="26"/>
          <w:rtl/>
          <w:lang w:bidi="fa-IR"/>
        </w:rPr>
        <w:t xml:space="preserve"> </w:t>
      </w:r>
      <w:r w:rsidR="00727488" w:rsidRPr="000724DE">
        <w:rPr>
          <w:rFonts w:cs="B Lotus" w:hint="cs"/>
          <w:sz w:val="26"/>
          <w:szCs w:val="26"/>
          <w:rtl/>
          <w:lang w:bidi="fa-IR"/>
        </w:rPr>
        <w:t>تنظیم شود.</w:t>
      </w:r>
    </w:p>
    <w:p w:rsidR="00C96050" w:rsidRPr="000724DE" w:rsidRDefault="00C96050" w:rsidP="00727488">
      <w:pPr>
        <w:numPr>
          <w:ilvl w:val="0"/>
          <w:numId w:val="1"/>
        </w:numPr>
        <w:bidi/>
        <w:jc w:val="both"/>
        <w:rPr>
          <w:rFonts w:cs="B Lotus"/>
          <w:sz w:val="26"/>
          <w:szCs w:val="26"/>
          <w:lang w:bidi="fa-IR"/>
        </w:rPr>
      </w:pPr>
      <w:r w:rsidRPr="000724DE">
        <w:rPr>
          <w:rFonts w:cs="B Lotus" w:hint="cs"/>
          <w:sz w:val="26"/>
          <w:szCs w:val="26"/>
          <w:rtl/>
          <w:lang w:bidi="fa-IR"/>
        </w:rPr>
        <w:t>در توضیح</w:t>
      </w:r>
      <w:r w:rsidR="00467820" w:rsidRPr="000724DE">
        <w:rPr>
          <w:rFonts w:cs="B Lotus"/>
          <w:sz w:val="26"/>
          <w:szCs w:val="26"/>
          <w:lang w:bidi="fa-IR"/>
        </w:rPr>
        <w:t xml:space="preserve"> </w:t>
      </w:r>
      <w:r w:rsidR="00467820" w:rsidRPr="000724DE">
        <w:rPr>
          <w:rFonts w:cs="B Lotus" w:hint="cs"/>
          <w:sz w:val="26"/>
          <w:szCs w:val="26"/>
          <w:rtl/>
          <w:lang w:bidi="fa-IR"/>
        </w:rPr>
        <w:t>تمام قسمت</w:t>
      </w:r>
      <w:r w:rsidR="00727488" w:rsidRPr="000724DE">
        <w:rPr>
          <w:rFonts w:cs="B Lotus" w:hint="cs"/>
          <w:sz w:val="26"/>
          <w:szCs w:val="26"/>
          <w:rtl/>
          <w:lang w:bidi="fa-IR"/>
        </w:rPr>
        <w:t xml:space="preserve"> ها</w:t>
      </w:r>
      <w:r w:rsidR="00467820" w:rsidRPr="000724DE">
        <w:rPr>
          <w:rFonts w:cs="B Lotus" w:hint="cs"/>
          <w:sz w:val="26"/>
          <w:szCs w:val="26"/>
          <w:rtl/>
          <w:lang w:bidi="fa-IR"/>
        </w:rPr>
        <w:t xml:space="preserve"> بویژه </w:t>
      </w:r>
      <w:r w:rsidRPr="000724DE">
        <w:rPr>
          <w:rFonts w:cs="B Lotus" w:hint="cs"/>
          <w:sz w:val="26"/>
          <w:szCs w:val="26"/>
          <w:rtl/>
          <w:lang w:bidi="fa-IR"/>
        </w:rPr>
        <w:t>هدف و روش اجرا موضوع</w:t>
      </w:r>
      <w:r w:rsidR="002C0588" w:rsidRPr="000724DE">
        <w:rPr>
          <w:rFonts w:cs="B Lotus" w:hint="cs"/>
          <w:sz w:val="26"/>
          <w:szCs w:val="26"/>
          <w:rtl/>
          <w:lang w:bidi="fa-IR"/>
        </w:rPr>
        <w:t xml:space="preserve"> به</w:t>
      </w:r>
      <w:r w:rsidRPr="000724DE">
        <w:rPr>
          <w:rFonts w:cs="B Lotus" w:hint="cs"/>
          <w:sz w:val="26"/>
          <w:szCs w:val="26"/>
          <w:rtl/>
          <w:lang w:bidi="fa-IR"/>
        </w:rPr>
        <w:t xml:space="preserve"> زبان ساده و همه فهم و با صطلاح در حد </w:t>
      </w:r>
      <w:r w:rsidR="00727488" w:rsidRPr="000724DE">
        <w:rPr>
          <w:rFonts w:cs="B Lotus" w:hint="cs"/>
          <w:sz w:val="26"/>
          <w:szCs w:val="26"/>
          <w:rtl/>
          <w:lang w:bidi="fa-IR"/>
        </w:rPr>
        <w:t>درک</w:t>
      </w:r>
      <w:r w:rsidRPr="000724DE">
        <w:rPr>
          <w:rFonts w:cs="B Lotus" w:hint="cs"/>
          <w:sz w:val="26"/>
          <w:szCs w:val="26"/>
          <w:rtl/>
          <w:lang w:bidi="fa-IR"/>
        </w:rPr>
        <w:t xml:space="preserve"> یک فرد غیر مطلع </w:t>
      </w:r>
      <w:r w:rsidR="00727488" w:rsidRPr="000724DE">
        <w:rPr>
          <w:rFonts w:cs="B Lotus" w:hint="cs"/>
          <w:sz w:val="26"/>
          <w:szCs w:val="26"/>
          <w:rtl/>
          <w:lang w:bidi="fa-IR"/>
        </w:rPr>
        <w:t xml:space="preserve">و به صورت کوتاه و رسا </w:t>
      </w:r>
      <w:r w:rsidRPr="000724DE">
        <w:rPr>
          <w:rFonts w:cs="B Lotus" w:hint="cs"/>
          <w:sz w:val="26"/>
          <w:szCs w:val="26"/>
          <w:rtl/>
          <w:lang w:bidi="fa-IR"/>
        </w:rPr>
        <w:t xml:space="preserve">تدوین گردد. گاه </w:t>
      </w:r>
      <w:r w:rsidR="00467820" w:rsidRPr="000724DE">
        <w:rPr>
          <w:rFonts w:cs="B Lotus" w:hint="cs"/>
          <w:sz w:val="26"/>
          <w:szCs w:val="26"/>
          <w:rtl/>
          <w:lang w:bidi="fa-IR"/>
        </w:rPr>
        <w:t>م</w:t>
      </w:r>
      <w:r w:rsidRPr="000724DE">
        <w:rPr>
          <w:rFonts w:cs="B Lotus" w:hint="cs"/>
          <w:sz w:val="26"/>
          <w:szCs w:val="26"/>
          <w:rtl/>
          <w:lang w:bidi="fa-IR"/>
        </w:rPr>
        <w:t>شاهد</w:t>
      </w:r>
      <w:r w:rsidR="00467820" w:rsidRPr="000724DE">
        <w:rPr>
          <w:rFonts w:cs="B Lotus" w:hint="cs"/>
          <w:sz w:val="26"/>
          <w:szCs w:val="26"/>
          <w:rtl/>
          <w:lang w:bidi="fa-IR"/>
        </w:rPr>
        <w:t>ه</w:t>
      </w:r>
      <w:r w:rsidRPr="000724DE">
        <w:rPr>
          <w:rFonts w:cs="B Lotus" w:hint="cs"/>
          <w:sz w:val="26"/>
          <w:szCs w:val="26"/>
          <w:rtl/>
          <w:lang w:bidi="fa-IR"/>
        </w:rPr>
        <w:t xml:space="preserve"> می شود همکاران محترم با همان اصطلاحات </w:t>
      </w:r>
      <w:r w:rsidR="00467820" w:rsidRPr="000724DE">
        <w:rPr>
          <w:rFonts w:cs="B Lotus" w:hint="cs"/>
          <w:sz w:val="26"/>
          <w:szCs w:val="26"/>
          <w:rtl/>
          <w:lang w:bidi="fa-IR"/>
        </w:rPr>
        <w:t>خ</w:t>
      </w:r>
      <w:r w:rsidRPr="000724DE">
        <w:rPr>
          <w:rFonts w:cs="B Lotus" w:hint="cs"/>
          <w:sz w:val="26"/>
          <w:szCs w:val="26"/>
          <w:rtl/>
          <w:lang w:bidi="fa-IR"/>
        </w:rPr>
        <w:t>اص علمی و سبکی که در توضیح اهداف و روش ها در متن پروژه داشته اند برای سوژه تحقیق که اطلاعی در آن سطح ندارد استفاده میکنند که درست نیست</w:t>
      </w:r>
      <w:r w:rsidR="00727488" w:rsidRPr="000724DE">
        <w:rPr>
          <w:rFonts w:cs="B Lotus" w:hint="cs"/>
          <w:sz w:val="26"/>
          <w:szCs w:val="26"/>
          <w:rtl/>
          <w:lang w:bidi="fa-IR"/>
        </w:rPr>
        <w:t>.</w:t>
      </w:r>
      <w:r w:rsidR="00467820" w:rsidRPr="000724DE">
        <w:rPr>
          <w:rFonts w:cs="B Lotus" w:hint="cs"/>
          <w:sz w:val="26"/>
          <w:szCs w:val="26"/>
          <w:rtl/>
          <w:lang w:bidi="fa-IR"/>
        </w:rPr>
        <w:t xml:space="preserve"> </w:t>
      </w:r>
    </w:p>
    <w:p w:rsidR="00467820" w:rsidRPr="000724DE" w:rsidRDefault="00C96050" w:rsidP="00FF6C9D">
      <w:pPr>
        <w:numPr>
          <w:ilvl w:val="0"/>
          <w:numId w:val="1"/>
        </w:numPr>
        <w:bidi/>
        <w:jc w:val="both"/>
        <w:rPr>
          <w:rFonts w:cs="B Lotus"/>
          <w:sz w:val="26"/>
          <w:szCs w:val="26"/>
          <w:lang w:bidi="fa-IR"/>
        </w:rPr>
      </w:pPr>
      <w:r w:rsidRPr="000724DE">
        <w:rPr>
          <w:rFonts w:cs="B Lotus" w:hint="cs"/>
          <w:sz w:val="26"/>
          <w:szCs w:val="26"/>
          <w:rtl/>
          <w:lang w:bidi="fa-IR"/>
        </w:rPr>
        <w:t xml:space="preserve">در صورتیکه پژوهش روی بیماران </w:t>
      </w:r>
      <w:r w:rsidR="00727488" w:rsidRPr="000724DE">
        <w:rPr>
          <w:rFonts w:cs="B Lotus" w:hint="cs"/>
          <w:sz w:val="26"/>
          <w:szCs w:val="26"/>
          <w:rtl/>
          <w:lang w:bidi="fa-IR"/>
        </w:rPr>
        <w:t>صعب العلاج مثل سرطان</w:t>
      </w:r>
      <w:r w:rsidRPr="000724DE">
        <w:rPr>
          <w:rFonts w:cs="B Lotus" w:hint="cs"/>
          <w:sz w:val="26"/>
          <w:szCs w:val="26"/>
          <w:rtl/>
          <w:lang w:bidi="fa-IR"/>
        </w:rPr>
        <w:t xml:space="preserve"> انجام خواهد شد و </w:t>
      </w:r>
      <w:r w:rsidR="00727488" w:rsidRPr="000724DE">
        <w:rPr>
          <w:rFonts w:cs="B Lotus" w:hint="cs"/>
          <w:sz w:val="26"/>
          <w:szCs w:val="26"/>
          <w:rtl/>
          <w:lang w:bidi="fa-IR"/>
        </w:rPr>
        <w:t>حتی اگر</w:t>
      </w:r>
      <w:r w:rsidRPr="000724DE">
        <w:rPr>
          <w:rFonts w:cs="B Lotus" w:hint="cs"/>
          <w:sz w:val="26"/>
          <w:szCs w:val="26"/>
          <w:rtl/>
          <w:lang w:bidi="fa-IR"/>
        </w:rPr>
        <w:t xml:space="preserve"> فرد از بیماری خود خبر هم داشته باشد نیازی </w:t>
      </w:r>
      <w:r w:rsidR="00467820" w:rsidRPr="000724DE">
        <w:rPr>
          <w:rFonts w:cs="B Lotus" w:hint="cs"/>
          <w:sz w:val="26"/>
          <w:szCs w:val="26"/>
          <w:rtl/>
          <w:lang w:bidi="fa-IR"/>
        </w:rPr>
        <w:t>به</w:t>
      </w:r>
      <w:r w:rsidRPr="000724DE">
        <w:rPr>
          <w:rFonts w:cs="B Lotus" w:hint="cs"/>
          <w:sz w:val="26"/>
          <w:szCs w:val="26"/>
          <w:rtl/>
          <w:lang w:bidi="fa-IR"/>
        </w:rPr>
        <w:t xml:space="preserve"> وارد کردن لغ</w:t>
      </w:r>
      <w:r w:rsidR="00727488" w:rsidRPr="000724DE">
        <w:rPr>
          <w:rFonts w:cs="B Lotus" w:hint="cs"/>
          <w:sz w:val="26"/>
          <w:szCs w:val="26"/>
          <w:rtl/>
          <w:lang w:bidi="fa-IR"/>
        </w:rPr>
        <w:t>ا</w:t>
      </w:r>
      <w:r w:rsidRPr="000724DE">
        <w:rPr>
          <w:rFonts w:cs="B Lotus" w:hint="cs"/>
          <w:sz w:val="26"/>
          <w:szCs w:val="26"/>
          <w:rtl/>
          <w:lang w:bidi="fa-IR"/>
        </w:rPr>
        <w:t>ت</w:t>
      </w:r>
      <w:r w:rsidR="00727488" w:rsidRPr="000724DE">
        <w:rPr>
          <w:rFonts w:cs="B Lotus" w:hint="cs"/>
          <w:sz w:val="26"/>
          <w:szCs w:val="26"/>
          <w:rtl/>
          <w:lang w:bidi="fa-IR"/>
        </w:rPr>
        <w:t>ی مثل</w:t>
      </w:r>
      <w:r w:rsidRPr="000724DE">
        <w:rPr>
          <w:rFonts w:cs="B Lotus" w:hint="cs"/>
          <w:sz w:val="26"/>
          <w:szCs w:val="26"/>
          <w:rtl/>
          <w:lang w:bidi="fa-IR"/>
        </w:rPr>
        <w:t xml:space="preserve"> سرطان و تکرار آن در بخش های مختلف فرم نمی باشد</w:t>
      </w:r>
      <w:r w:rsidR="00727488" w:rsidRPr="000724DE">
        <w:rPr>
          <w:rFonts w:cs="B Lotus" w:hint="cs"/>
          <w:sz w:val="26"/>
          <w:szCs w:val="26"/>
          <w:rtl/>
          <w:lang w:bidi="fa-IR"/>
        </w:rPr>
        <w:t xml:space="preserve"> در کل تو</w:t>
      </w:r>
      <w:r w:rsidR="00FF6C9D" w:rsidRPr="000724DE">
        <w:rPr>
          <w:rFonts w:cs="B Lotus" w:hint="cs"/>
          <w:sz w:val="26"/>
          <w:szCs w:val="26"/>
          <w:rtl/>
          <w:lang w:bidi="fa-IR"/>
        </w:rPr>
        <w:t>صیه</w:t>
      </w:r>
      <w:r w:rsidR="00727488" w:rsidRPr="000724DE">
        <w:rPr>
          <w:rFonts w:cs="B Lotus" w:hint="cs"/>
          <w:sz w:val="26"/>
          <w:szCs w:val="26"/>
          <w:rtl/>
          <w:lang w:bidi="fa-IR"/>
        </w:rPr>
        <w:t xml:space="preserve"> بر آن است که</w:t>
      </w:r>
      <w:r w:rsidR="00467820" w:rsidRPr="000724DE">
        <w:rPr>
          <w:rFonts w:cs="B Lotus" w:hint="cs"/>
          <w:sz w:val="26"/>
          <w:szCs w:val="26"/>
          <w:rtl/>
          <w:lang w:bidi="fa-IR"/>
        </w:rPr>
        <w:t xml:space="preserve"> از ذکر نام بیماریهایی که بار روانی منفی برای بیمار دارند مثل سرطان ،خودکشی، ایدز، اعتیاد و ... اکیدا اجتناب شود.</w:t>
      </w:r>
    </w:p>
    <w:p w:rsidR="00C96050" w:rsidRPr="000724DE" w:rsidRDefault="00C96050" w:rsidP="00C96050">
      <w:pPr>
        <w:numPr>
          <w:ilvl w:val="0"/>
          <w:numId w:val="1"/>
        </w:numPr>
        <w:bidi/>
        <w:jc w:val="both"/>
        <w:rPr>
          <w:rFonts w:cs="B Lotus"/>
          <w:sz w:val="26"/>
          <w:szCs w:val="26"/>
          <w:lang w:bidi="fa-IR"/>
        </w:rPr>
      </w:pPr>
      <w:r w:rsidRPr="000724DE">
        <w:rPr>
          <w:rFonts w:cs="B Lotus" w:hint="cs"/>
          <w:sz w:val="26"/>
          <w:szCs w:val="26"/>
          <w:rtl/>
          <w:lang w:bidi="fa-IR"/>
        </w:rPr>
        <w:t xml:space="preserve">در پاسخ به این سوال که آیا خطر یا عوارض احتمالی نیز در کار خواهد بود؟ </w:t>
      </w:r>
    </w:p>
    <w:p w:rsidR="00C96050" w:rsidRPr="000724DE" w:rsidRDefault="00467820" w:rsidP="006A322E">
      <w:pPr>
        <w:bidi/>
        <w:ind w:left="360"/>
        <w:jc w:val="both"/>
        <w:rPr>
          <w:rFonts w:cs="B Lotus"/>
          <w:sz w:val="26"/>
          <w:szCs w:val="26"/>
          <w:rtl/>
          <w:lang w:bidi="fa-IR"/>
        </w:rPr>
      </w:pPr>
      <w:r w:rsidRPr="000724DE">
        <w:rPr>
          <w:rFonts w:cs="B Lotus" w:hint="cs"/>
          <w:sz w:val="26"/>
          <w:szCs w:val="26"/>
          <w:rtl/>
          <w:lang w:bidi="fa-IR"/>
        </w:rPr>
        <w:t>لازم است</w:t>
      </w:r>
      <w:r w:rsidR="00C96050" w:rsidRPr="000724DE">
        <w:rPr>
          <w:rFonts w:cs="B Lotus" w:hint="cs"/>
          <w:sz w:val="26"/>
          <w:szCs w:val="26"/>
          <w:rtl/>
          <w:lang w:bidi="fa-IR"/>
        </w:rPr>
        <w:t xml:space="preserve"> پاسخ با صداقت و البته به نحوی که القاء ترس نک</w:t>
      </w:r>
      <w:r w:rsidRPr="000724DE">
        <w:rPr>
          <w:rFonts w:cs="B Lotus" w:hint="cs"/>
          <w:sz w:val="26"/>
          <w:szCs w:val="26"/>
          <w:rtl/>
          <w:lang w:bidi="fa-IR"/>
        </w:rPr>
        <w:t>ن</w:t>
      </w:r>
      <w:r w:rsidR="00C96050" w:rsidRPr="000724DE">
        <w:rPr>
          <w:rFonts w:cs="B Lotus" w:hint="cs"/>
          <w:sz w:val="26"/>
          <w:szCs w:val="26"/>
          <w:rtl/>
          <w:lang w:bidi="fa-IR"/>
        </w:rPr>
        <w:t>د مطرح شود و جملاتی نظیر هیچگونه عوارضی در کارنخواهد بود معمولاً با واقعیت احتمالی تطبیق نمی نماید</w:t>
      </w:r>
      <w:r w:rsidRPr="000724DE">
        <w:rPr>
          <w:rFonts w:cs="B Lotus" w:hint="cs"/>
          <w:sz w:val="26"/>
          <w:szCs w:val="26"/>
          <w:rtl/>
          <w:lang w:bidi="fa-IR"/>
        </w:rPr>
        <w:t xml:space="preserve"> </w:t>
      </w:r>
      <w:r w:rsidR="006A322E" w:rsidRPr="000724DE">
        <w:rPr>
          <w:rFonts w:cs="B Lotus" w:hint="cs"/>
          <w:sz w:val="26"/>
          <w:szCs w:val="26"/>
          <w:rtl/>
          <w:lang w:bidi="fa-IR"/>
        </w:rPr>
        <w:t>لذا بایستی</w:t>
      </w:r>
      <w:r w:rsidRPr="000724DE">
        <w:rPr>
          <w:rFonts w:cs="B Lotus" w:hint="cs"/>
          <w:sz w:val="26"/>
          <w:szCs w:val="26"/>
          <w:rtl/>
          <w:lang w:bidi="fa-IR"/>
        </w:rPr>
        <w:t xml:space="preserve"> به طور شفاف عوارض و راههای رفع آن توضیح داده شود.</w:t>
      </w:r>
    </w:p>
    <w:p w:rsidR="00C96050" w:rsidRPr="000724DE" w:rsidRDefault="00C96050" w:rsidP="00467820">
      <w:pPr>
        <w:numPr>
          <w:ilvl w:val="0"/>
          <w:numId w:val="1"/>
        </w:numPr>
        <w:bidi/>
        <w:jc w:val="both"/>
        <w:rPr>
          <w:rFonts w:cs="B Lotus"/>
          <w:sz w:val="26"/>
          <w:szCs w:val="26"/>
          <w:lang w:bidi="fa-IR"/>
        </w:rPr>
      </w:pPr>
      <w:r w:rsidRPr="000724DE">
        <w:rPr>
          <w:rFonts w:cs="B Lotus" w:hint="cs"/>
          <w:sz w:val="26"/>
          <w:szCs w:val="26"/>
          <w:rtl/>
          <w:lang w:bidi="fa-IR"/>
        </w:rPr>
        <w:t xml:space="preserve">در صورتیکه در کارآزمایی از دارو نما استفاده خواهد شد در قسمت روش با صراحت قید شود که شما یا فرد تحت سرپرستی شما بطور تصادفی در یکی از گروه دارو یا دارو نما </w:t>
      </w:r>
      <w:r w:rsidR="00467820" w:rsidRPr="000724DE">
        <w:rPr>
          <w:rFonts w:cs="B Lotus" w:hint="cs"/>
          <w:sz w:val="26"/>
          <w:szCs w:val="26"/>
          <w:rtl/>
          <w:lang w:bidi="fa-IR"/>
        </w:rPr>
        <w:t>و</w:t>
      </w:r>
      <w:r w:rsidRPr="000724DE">
        <w:rPr>
          <w:rFonts w:cs="B Lotus" w:hint="cs"/>
          <w:sz w:val="26"/>
          <w:szCs w:val="26"/>
          <w:rtl/>
          <w:lang w:bidi="fa-IR"/>
        </w:rPr>
        <w:t>ارد خواهید شد</w:t>
      </w:r>
      <w:r w:rsidR="00DE46AA" w:rsidRPr="000724DE">
        <w:rPr>
          <w:rFonts w:cs="B Lotus" w:hint="cs"/>
          <w:sz w:val="26"/>
          <w:szCs w:val="26"/>
          <w:rtl/>
          <w:lang w:bidi="fa-IR"/>
        </w:rPr>
        <w:t>.</w:t>
      </w:r>
      <w:r w:rsidRPr="000724DE">
        <w:rPr>
          <w:rFonts w:cs="B Lotus" w:hint="cs"/>
          <w:sz w:val="26"/>
          <w:szCs w:val="26"/>
          <w:rtl/>
          <w:lang w:bidi="fa-IR"/>
        </w:rPr>
        <w:t xml:space="preserve"> </w:t>
      </w:r>
    </w:p>
    <w:p w:rsidR="00C96050" w:rsidRPr="000724DE" w:rsidRDefault="00C96050" w:rsidP="00C96050">
      <w:pPr>
        <w:numPr>
          <w:ilvl w:val="0"/>
          <w:numId w:val="1"/>
        </w:numPr>
        <w:bidi/>
        <w:jc w:val="both"/>
        <w:rPr>
          <w:rFonts w:cs="B Lotus"/>
          <w:sz w:val="26"/>
          <w:szCs w:val="26"/>
          <w:lang w:bidi="fa-IR"/>
        </w:rPr>
      </w:pPr>
      <w:r w:rsidRPr="000724DE">
        <w:rPr>
          <w:rFonts w:cs="B Lotus" w:hint="cs"/>
          <w:sz w:val="26"/>
          <w:szCs w:val="26"/>
          <w:rtl/>
          <w:lang w:bidi="fa-IR"/>
        </w:rPr>
        <w:t xml:space="preserve">در </w:t>
      </w:r>
      <w:r w:rsidR="00467820" w:rsidRPr="000724DE">
        <w:rPr>
          <w:rFonts w:cs="B Lotus" w:hint="cs"/>
          <w:sz w:val="26"/>
          <w:szCs w:val="26"/>
          <w:rtl/>
          <w:lang w:bidi="fa-IR"/>
        </w:rPr>
        <w:t xml:space="preserve">قسمت </w:t>
      </w:r>
      <w:r w:rsidRPr="000724DE">
        <w:rPr>
          <w:rFonts w:cs="B Lotus" w:hint="cs"/>
          <w:sz w:val="26"/>
          <w:szCs w:val="26"/>
          <w:rtl/>
          <w:lang w:bidi="fa-IR"/>
        </w:rPr>
        <w:t>شماره تماس حتماً شماره تلفن همراه مجری یا یکی از همکاران اصلی وارد شود و تلفن ثابت به تنهائی کافی نخواهد بود.</w:t>
      </w:r>
    </w:p>
    <w:p w:rsidR="00467820" w:rsidRPr="000724DE" w:rsidRDefault="00467820" w:rsidP="00DE46AA">
      <w:pPr>
        <w:numPr>
          <w:ilvl w:val="0"/>
          <w:numId w:val="1"/>
        </w:numPr>
        <w:bidi/>
        <w:jc w:val="both"/>
        <w:rPr>
          <w:rFonts w:cs="B Lotus"/>
          <w:sz w:val="26"/>
          <w:szCs w:val="26"/>
          <w:lang w:bidi="fa-IR"/>
        </w:rPr>
      </w:pPr>
      <w:r w:rsidRPr="000724DE">
        <w:rPr>
          <w:rFonts w:cs="B Lotus" w:hint="cs"/>
          <w:sz w:val="26"/>
          <w:szCs w:val="26"/>
          <w:rtl/>
          <w:lang w:bidi="fa-IR"/>
        </w:rPr>
        <w:t>عدم تحمیل هزینه برای بیمار در مو</w:t>
      </w:r>
      <w:r w:rsidR="00DE46AA" w:rsidRPr="000724DE">
        <w:rPr>
          <w:rFonts w:cs="B Lotus" w:hint="cs"/>
          <w:sz w:val="26"/>
          <w:szCs w:val="26"/>
          <w:rtl/>
          <w:lang w:bidi="fa-IR"/>
        </w:rPr>
        <w:t>رد اقدامات</w:t>
      </w:r>
      <w:r w:rsidRPr="000724DE">
        <w:rPr>
          <w:rFonts w:cs="B Lotus" w:hint="cs"/>
          <w:sz w:val="26"/>
          <w:szCs w:val="26"/>
          <w:rtl/>
          <w:lang w:bidi="fa-IR"/>
        </w:rPr>
        <w:t xml:space="preserve"> درمان</w:t>
      </w:r>
      <w:r w:rsidR="00DE46AA" w:rsidRPr="000724DE">
        <w:rPr>
          <w:rFonts w:cs="B Lotus" w:hint="cs"/>
          <w:sz w:val="26"/>
          <w:szCs w:val="26"/>
          <w:rtl/>
          <w:lang w:bidi="fa-IR"/>
        </w:rPr>
        <w:t>ی</w:t>
      </w:r>
      <w:r w:rsidRPr="000724DE">
        <w:rPr>
          <w:rFonts w:cs="B Lotus" w:hint="cs"/>
          <w:sz w:val="26"/>
          <w:szCs w:val="26"/>
          <w:rtl/>
          <w:lang w:bidi="fa-IR"/>
        </w:rPr>
        <w:t xml:space="preserve"> و تشخیص</w:t>
      </w:r>
      <w:r w:rsidR="00DE46AA" w:rsidRPr="000724DE">
        <w:rPr>
          <w:rFonts w:cs="B Lotus" w:hint="cs"/>
          <w:sz w:val="26"/>
          <w:szCs w:val="26"/>
          <w:rtl/>
          <w:lang w:bidi="fa-IR"/>
        </w:rPr>
        <w:t>ی</w:t>
      </w:r>
      <w:r w:rsidRPr="000724DE">
        <w:rPr>
          <w:rFonts w:cs="B Lotus" w:hint="cs"/>
          <w:sz w:val="26"/>
          <w:szCs w:val="26"/>
          <w:rtl/>
          <w:lang w:bidi="fa-IR"/>
        </w:rPr>
        <w:t xml:space="preserve"> غیر روتین بطور شفاف قید شود.</w:t>
      </w:r>
    </w:p>
    <w:p w:rsidR="00467820" w:rsidRPr="000724DE" w:rsidRDefault="00467820" w:rsidP="00DE46AA">
      <w:pPr>
        <w:numPr>
          <w:ilvl w:val="0"/>
          <w:numId w:val="1"/>
        </w:numPr>
        <w:bidi/>
        <w:jc w:val="both"/>
        <w:rPr>
          <w:rFonts w:cs="B Lotus"/>
          <w:sz w:val="26"/>
          <w:szCs w:val="26"/>
          <w:lang w:bidi="fa-IR"/>
        </w:rPr>
      </w:pPr>
      <w:r w:rsidRPr="000724DE">
        <w:rPr>
          <w:rFonts w:cs="B Lotus" w:hint="cs"/>
          <w:sz w:val="26"/>
          <w:szCs w:val="26"/>
          <w:rtl/>
          <w:lang w:bidi="fa-IR"/>
        </w:rPr>
        <w:t>فرم رضایت نامه گروه کنترل</w:t>
      </w:r>
      <w:r w:rsidR="00DE46AA" w:rsidRPr="000724DE">
        <w:rPr>
          <w:rFonts w:cs="B Lotus" w:hint="cs"/>
          <w:sz w:val="26"/>
          <w:szCs w:val="26"/>
          <w:rtl/>
          <w:lang w:bidi="fa-IR"/>
        </w:rPr>
        <w:t xml:space="preserve"> در مطالعات مورد شاهدی </w:t>
      </w:r>
      <w:r w:rsidR="002C0588" w:rsidRPr="000724DE">
        <w:rPr>
          <w:rFonts w:cs="B Lotus" w:hint="cs"/>
          <w:sz w:val="26"/>
          <w:szCs w:val="26"/>
          <w:rtl/>
          <w:lang w:bidi="fa-IR"/>
        </w:rPr>
        <w:t>مجزا</w:t>
      </w:r>
      <w:r w:rsidRPr="000724DE">
        <w:rPr>
          <w:rFonts w:cs="B Lotus" w:hint="cs"/>
          <w:sz w:val="26"/>
          <w:szCs w:val="26"/>
          <w:rtl/>
          <w:lang w:bidi="fa-IR"/>
        </w:rPr>
        <w:t xml:space="preserve"> </w:t>
      </w:r>
      <w:r w:rsidR="002C0588" w:rsidRPr="000724DE">
        <w:rPr>
          <w:rFonts w:cs="B Lotus" w:hint="cs"/>
          <w:sz w:val="26"/>
          <w:szCs w:val="26"/>
          <w:rtl/>
          <w:lang w:bidi="fa-IR"/>
        </w:rPr>
        <w:t xml:space="preserve"> تهیه و ارسال شود.</w:t>
      </w:r>
    </w:p>
    <w:p w:rsidR="00A50537" w:rsidRPr="00A04F23" w:rsidRDefault="00DD1836" w:rsidP="00A04F23">
      <w:pPr>
        <w:numPr>
          <w:ilvl w:val="0"/>
          <w:numId w:val="1"/>
        </w:numPr>
        <w:bidi/>
        <w:jc w:val="both"/>
        <w:rPr>
          <w:rFonts w:cs="B Lotus"/>
        </w:rPr>
      </w:pPr>
      <w:r w:rsidRPr="00A04F23">
        <w:rPr>
          <w:rFonts w:cs="B Lotus" w:hint="cs"/>
          <w:sz w:val="26"/>
          <w:szCs w:val="26"/>
          <w:rtl/>
          <w:lang w:bidi="fa-IR"/>
        </w:rPr>
        <w:t>فرم رضایت نامه با فونت مناسب و خوانا باشد.</w:t>
      </w:r>
    </w:p>
    <w:sectPr w:rsidR="00A50537" w:rsidRPr="00A04F23" w:rsidSect="00D5130E">
      <w:pgSz w:w="11909" w:h="16834" w:code="9"/>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AA6AEA"/>
    <w:multiLevelType w:val="hybridMultilevel"/>
    <w:tmpl w:val="5D2A7CF8"/>
    <w:lvl w:ilvl="0" w:tplc="EE5C014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C96050"/>
    <w:rsid w:val="000724DE"/>
    <w:rsid w:val="002C0588"/>
    <w:rsid w:val="00467820"/>
    <w:rsid w:val="006A1782"/>
    <w:rsid w:val="006A322E"/>
    <w:rsid w:val="00715C15"/>
    <w:rsid w:val="00727488"/>
    <w:rsid w:val="007340F8"/>
    <w:rsid w:val="0084572D"/>
    <w:rsid w:val="00A04F23"/>
    <w:rsid w:val="00A50537"/>
    <w:rsid w:val="00B02208"/>
    <w:rsid w:val="00B25F63"/>
    <w:rsid w:val="00B758BC"/>
    <w:rsid w:val="00C001F1"/>
    <w:rsid w:val="00C96050"/>
    <w:rsid w:val="00CE7BF0"/>
    <w:rsid w:val="00D92CBB"/>
    <w:rsid w:val="00DD1836"/>
    <w:rsid w:val="00DE46AA"/>
    <w:rsid w:val="00E53093"/>
    <w:rsid w:val="00F82EDD"/>
    <w:rsid w:val="00FF6C9D"/>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6050"/>
    <w:pPr>
      <w:spacing w:after="200" w:line="276" w:lineRule="auto"/>
    </w:pPr>
    <w:rPr>
      <w:rFonts w:ascii="Calibri" w:hAnsi="Calibri"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25F6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Gerdoo.net</Company>
  <LinksUpToDate>false</LinksUpToDate>
  <CharactersWithSpaces>1718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Res</dc:creator>
  <cp:keywords/>
  <dc:description/>
  <cp:lastModifiedBy>Ghaemi</cp:lastModifiedBy>
  <cp:revision>10</cp:revision>
  <cp:lastPrinted>2014-08-05T08:00:00Z</cp:lastPrinted>
  <dcterms:created xsi:type="dcterms:W3CDTF">2014-06-25T06:55:00Z</dcterms:created>
  <dcterms:modified xsi:type="dcterms:W3CDTF">2014-08-09T03:54:00Z</dcterms:modified>
</cp:coreProperties>
</file>